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C4" w:rsidRDefault="00FA2CC4" w:rsidP="00FA2CC4">
      <w:pPr>
        <w:spacing w:after="80" w:line="210" w:lineRule="exact"/>
        <w:jc w:val="right"/>
      </w:pPr>
      <w:r>
        <w:rPr>
          <w:rFonts w:hint="eastAsia"/>
        </w:rPr>
        <w:t>(出願資格事前審査申請用)</w:t>
      </w:r>
    </w:p>
    <w:p w:rsidR="00176FCB" w:rsidRPr="00182611" w:rsidRDefault="00FA2CC4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8D6F2F">
        <w:rPr>
          <w:rFonts w:asciiTheme="minorEastAsia" w:eastAsiaTheme="minorEastAsia" w:hAnsiTheme="minorEastAsia"/>
          <w:sz w:val="12"/>
          <w:szCs w:val="12"/>
        </w:rPr>
        <w:t>2</w:t>
      </w:r>
      <w:r w:rsidR="00C471EC">
        <w:rPr>
          <w:rFonts w:asciiTheme="minorEastAsia" w:eastAsiaTheme="minorEastAsia" w:hAnsiTheme="minorEastAsia" w:hint="eastAsia"/>
          <w:sz w:val="12"/>
          <w:szCs w:val="12"/>
        </w:rPr>
        <w:t>4</w:t>
      </w:r>
      <w:r w:rsidR="0058039C">
        <w:rPr>
          <w:rFonts w:asciiTheme="minorEastAsia" w:eastAsiaTheme="minorEastAsia" w:hAnsiTheme="minorEastAsia"/>
          <w:sz w:val="12"/>
          <w:szCs w:val="12"/>
        </w:rPr>
        <w:t>/20</w:t>
      </w:r>
      <w:r w:rsidR="0058039C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C471EC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3B511F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B5730" w:rsidRDefault="003B511F" w:rsidP="009B5730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9B5730" w:rsidRDefault="007159B3" w:rsidP="00C471EC">
            <w:pPr>
              <w:autoSpaceDE w:val="0"/>
              <w:autoSpaceDN w:val="0"/>
              <w:spacing w:line="300" w:lineRule="exact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〈理工学研究科、</w:t>
            </w:r>
            <w:bookmarkStart w:id="0" w:name="_GoBack"/>
            <w:bookmarkEnd w:id="0"/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総合情報学研究科 志望者用〉</w:t>
            </w:r>
          </w:p>
        </w:tc>
        <w:tc>
          <w:tcPr>
            <w:tcW w:w="3246" w:type="dxa"/>
            <w:gridSpan w:val="2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3B511F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3B511F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3B511F" w:rsidRPr="00182611" w:rsidRDefault="003B511F" w:rsidP="007159B3">
      <w:pPr>
        <w:tabs>
          <w:tab w:val="center" w:pos="4830"/>
        </w:tabs>
        <w:autoSpaceDE w:val="0"/>
        <w:autoSpaceDN w:val="0"/>
        <w:spacing w:after="120" w:line="120" w:lineRule="exact"/>
        <w:jc w:val="center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F43724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263"/>
        <w:gridCol w:w="794"/>
      </w:tblGrid>
      <w:tr w:rsidR="00494905" w:rsidRPr="00D8431C" w:rsidTr="00E86C72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94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5153D1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494905" w:rsidRPr="005153D1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、上記までの在籍期間の合計が16年未満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の場合は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、原則事前審査が必要となります。</w:t>
            </w:r>
          </w:p>
        </w:tc>
      </w:tr>
      <w:tr w:rsidR="00E86C72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E86C72" w:rsidRPr="00A944D2" w:rsidRDefault="00E86C72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C72" w:rsidRDefault="00E86C72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E86C72" w:rsidRPr="00A944D2" w:rsidTr="00E86C72">
        <w:trPr>
          <w:trHeight w:val="450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:rsidR="00E86C72" w:rsidRPr="00A944D2" w:rsidRDefault="00E86C72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p w:rsidR="00494905" w:rsidRDefault="00494905" w:rsidP="00494905">
      <w:pPr>
        <w:rPr>
          <w:rFonts w:asciiTheme="minorEastAsia" w:eastAsiaTheme="minorEastAsia" w:hAnsiTheme="minorEastAsia"/>
          <w:color w:val="000000" w:themeColor="text1"/>
        </w:rPr>
        <w:sectPr w:rsidR="00494905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7159B3" w:rsidRPr="00494905" w:rsidRDefault="007159B3" w:rsidP="00F43724">
      <w:pPr>
        <w:spacing w:before="160" w:after="20" w:line="160" w:lineRule="exact"/>
        <w:rPr>
          <w:sz w:val="2"/>
          <w:szCs w:val="12"/>
        </w:rPr>
      </w:pPr>
    </w:p>
    <w:sectPr w:rsidR="007159B3" w:rsidRPr="00494905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94593"/>
    <w:rsid w:val="001C184E"/>
    <w:rsid w:val="001C65DF"/>
    <w:rsid w:val="001E124C"/>
    <w:rsid w:val="00222A73"/>
    <w:rsid w:val="00252B2E"/>
    <w:rsid w:val="0026246B"/>
    <w:rsid w:val="00265E06"/>
    <w:rsid w:val="00284B40"/>
    <w:rsid w:val="00286EA6"/>
    <w:rsid w:val="002B411E"/>
    <w:rsid w:val="003009B2"/>
    <w:rsid w:val="00337F90"/>
    <w:rsid w:val="00360AD7"/>
    <w:rsid w:val="003910DC"/>
    <w:rsid w:val="003B22B0"/>
    <w:rsid w:val="003B511F"/>
    <w:rsid w:val="003B5E6E"/>
    <w:rsid w:val="003D2C95"/>
    <w:rsid w:val="003E68A3"/>
    <w:rsid w:val="003F6E56"/>
    <w:rsid w:val="00401599"/>
    <w:rsid w:val="0041178D"/>
    <w:rsid w:val="0041735F"/>
    <w:rsid w:val="00436073"/>
    <w:rsid w:val="00436B3F"/>
    <w:rsid w:val="00466DA5"/>
    <w:rsid w:val="004823DC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8039C"/>
    <w:rsid w:val="005C755C"/>
    <w:rsid w:val="005D248C"/>
    <w:rsid w:val="005E5467"/>
    <w:rsid w:val="005F3595"/>
    <w:rsid w:val="006331D4"/>
    <w:rsid w:val="0064367D"/>
    <w:rsid w:val="00653C24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D6F2F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B5730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37F19"/>
    <w:rsid w:val="00C471EC"/>
    <w:rsid w:val="00C67172"/>
    <w:rsid w:val="00C81510"/>
    <w:rsid w:val="00C83AB1"/>
    <w:rsid w:val="00CC2812"/>
    <w:rsid w:val="00CD77D1"/>
    <w:rsid w:val="00CE3D00"/>
    <w:rsid w:val="00D001D2"/>
    <w:rsid w:val="00D463B0"/>
    <w:rsid w:val="00D46F81"/>
    <w:rsid w:val="00D4790F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86C72"/>
    <w:rsid w:val="00EA27E8"/>
    <w:rsid w:val="00EA5494"/>
    <w:rsid w:val="00EB6B99"/>
    <w:rsid w:val="00EE7966"/>
    <w:rsid w:val="00F237EA"/>
    <w:rsid w:val="00F43724"/>
    <w:rsid w:val="00F70050"/>
    <w:rsid w:val="00F738A5"/>
    <w:rsid w:val="00FA2CC4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103D2"/>
  <w15:docId w15:val="{E9B34A0D-E889-4A4A-B0F7-AD0560E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F3FE-34DF-4989-A460-6E019B4C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8</cp:revision>
  <cp:lastPrinted>2022-04-08T07:56:00Z</cp:lastPrinted>
  <dcterms:created xsi:type="dcterms:W3CDTF">2020-04-11T01:55:00Z</dcterms:created>
  <dcterms:modified xsi:type="dcterms:W3CDTF">2024-04-24T06:32:00Z</dcterms:modified>
</cp:coreProperties>
</file>